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E5306E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《</w:t>
      </w:r>
      <w:r w:rsidRPr="00E5306E">
        <w:rPr>
          <w:rFonts w:asciiTheme="minorEastAsia" w:eastAsiaTheme="minorEastAsia" w:hAnsiTheme="minorEastAsia" w:hint="eastAsia"/>
          <w:b/>
          <w:sz w:val="36"/>
          <w:szCs w:val="36"/>
        </w:rPr>
        <w:t>中国美妆新品市场趋势与产品经理的定位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》培训</w:t>
      </w:r>
      <w:r w:rsidR="00EE698B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</w:p>
    <w:p w:rsidR="00961441" w:rsidRPr="0002133B" w:rsidRDefault="00961441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6"/>
        <w:tblW w:w="9578" w:type="dxa"/>
        <w:jc w:val="center"/>
        <w:tblInd w:w="-1467" w:type="dxa"/>
        <w:tblLook w:val="04A0"/>
      </w:tblPr>
      <w:tblGrid>
        <w:gridCol w:w="4944"/>
        <w:gridCol w:w="1985"/>
        <w:gridCol w:w="2649"/>
      </w:tblGrid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9F030A" w:rsidRPr="0002133B" w:rsidTr="009F030A">
        <w:trPr>
          <w:trHeight w:val="851"/>
          <w:jc w:val="center"/>
        </w:trPr>
        <w:tc>
          <w:tcPr>
            <w:tcW w:w="4944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9F030A" w:rsidRPr="0002133B" w:rsidRDefault="009F030A" w:rsidP="009F030A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5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0E" w:rsidRDefault="002E0C0E" w:rsidP="004D66EF">
      <w:pPr>
        <w:spacing w:after="0"/>
      </w:pPr>
      <w:r>
        <w:separator/>
      </w:r>
    </w:p>
  </w:endnote>
  <w:endnote w:type="continuationSeparator" w:id="0">
    <w:p w:rsidR="002E0C0E" w:rsidRDefault="002E0C0E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0E" w:rsidRDefault="002E0C0E" w:rsidP="004D66EF">
      <w:pPr>
        <w:spacing w:after="0"/>
      </w:pPr>
      <w:r>
        <w:separator/>
      </w:r>
    </w:p>
  </w:footnote>
  <w:footnote w:type="continuationSeparator" w:id="0">
    <w:p w:rsidR="002E0C0E" w:rsidRDefault="002E0C0E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CEB"/>
    <w:rsid w:val="00105667"/>
    <w:rsid w:val="00166499"/>
    <w:rsid w:val="002E0C0E"/>
    <w:rsid w:val="00323B43"/>
    <w:rsid w:val="003D37D8"/>
    <w:rsid w:val="00426133"/>
    <w:rsid w:val="004358AB"/>
    <w:rsid w:val="004A7C32"/>
    <w:rsid w:val="004D66EF"/>
    <w:rsid w:val="00606928"/>
    <w:rsid w:val="00632F8A"/>
    <w:rsid w:val="006A0BD9"/>
    <w:rsid w:val="006E0E52"/>
    <w:rsid w:val="00745BE2"/>
    <w:rsid w:val="008A41C5"/>
    <w:rsid w:val="008B7726"/>
    <w:rsid w:val="00907B10"/>
    <w:rsid w:val="00961441"/>
    <w:rsid w:val="009F030A"/>
    <w:rsid w:val="00A056F3"/>
    <w:rsid w:val="00B308EC"/>
    <w:rsid w:val="00B37F4C"/>
    <w:rsid w:val="00CC1F7F"/>
    <w:rsid w:val="00D31D50"/>
    <w:rsid w:val="00D47486"/>
    <w:rsid w:val="00D86D2D"/>
    <w:rsid w:val="00DD4757"/>
    <w:rsid w:val="00E5306E"/>
    <w:rsid w:val="00E6432D"/>
    <w:rsid w:val="00EA7947"/>
    <w:rsid w:val="00EE698B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2023-03-20T02:55:00Z</dcterms:modified>
</cp:coreProperties>
</file>